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1" w:rightFromText="141" w:vertAnchor="page" w:horzAnchor="margin" w:tblpY="3277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101AB" w:rsidTr="005C2022">
        <w:tc>
          <w:tcPr>
            <w:tcW w:w="3209" w:type="dxa"/>
            <w:shd w:val="clear" w:color="auto" w:fill="FFF2CC" w:themeFill="accent4" w:themeFillTint="33"/>
          </w:tcPr>
          <w:p w:rsidR="00C101AB" w:rsidRDefault="00C7512E" w:rsidP="005C2022">
            <w:r>
              <w:t>Tavallisimmat välittäjäaineet</w:t>
            </w:r>
          </w:p>
        </w:tc>
        <w:tc>
          <w:tcPr>
            <w:tcW w:w="3209" w:type="dxa"/>
            <w:shd w:val="clear" w:color="auto" w:fill="FFF2CC" w:themeFill="accent4" w:themeFillTint="33"/>
          </w:tcPr>
          <w:p w:rsidR="00C101AB" w:rsidRDefault="00C7512E" w:rsidP="005C2022">
            <w:r>
              <w:t>Esimerkkejä vaikutuksesta</w:t>
            </w:r>
          </w:p>
        </w:tc>
        <w:tc>
          <w:tcPr>
            <w:tcW w:w="3210" w:type="dxa"/>
            <w:shd w:val="clear" w:color="auto" w:fill="FFF2CC" w:themeFill="accent4" w:themeFillTint="33"/>
          </w:tcPr>
          <w:p w:rsidR="00C101AB" w:rsidRDefault="00C7512E" w:rsidP="005C2022">
            <w:r w:rsidRPr="00C7512E">
              <w:t>Sairauksia, joihin liittyy muutoksia välittäjäainetta käyttävissä hermojärjestelmissä</w:t>
            </w:r>
          </w:p>
        </w:tc>
      </w:tr>
      <w:tr w:rsidR="00C101AB" w:rsidTr="005C2022">
        <w:tc>
          <w:tcPr>
            <w:tcW w:w="3209" w:type="dxa"/>
          </w:tcPr>
          <w:p w:rsidR="00C101AB" w:rsidRDefault="00C101AB" w:rsidP="005C2022">
            <w:r>
              <w:t>Serotoniini</w:t>
            </w:r>
          </w:p>
        </w:tc>
        <w:tc>
          <w:tcPr>
            <w:tcW w:w="3209" w:type="dxa"/>
          </w:tcPr>
          <w:p w:rsidR="00C101AB" w:rsidRDefault="00C101AB" w:rsidP="005C2022"/>
        </w:tc>
        <w:tc>
          <w:tcPr>
            <w:tcW w:w="3210" w:type="dxa"/>
          </w:tcPr>
          <w:p w:rsidR="00C101AB" w:rsidRDefault="00C101AB" w:rsidP="005C2022"/>
        </w:tc>
      </w:tr>
      <w:tr w:rsidR="00C101AB" w:rsidTr="005C2022">
        <w:tc>
          <w:tcPr>
            <w:tcW w:w="3209" w:type="dxa"/>
          </w:tcPr>
          <w:p w:rsidR="00C101AB" w:rsidRDefault="00C101AB" w:rsidP="005C2022">
            <w:r>
              <w:t>Dopamiini</w:t>
            </w:r>
          </w:p>
        </w:tc>
        <w:tc>
          <w:tcPr>
            <w:tcW w:w="3209" w:type="dxa"/>
          </w:tcPr>
          <w:p w:rsidR="00C101AB" w:rsidRDefault="00C101AB" w:rsidP="005C2022"/>
        </w:tc>
        <w:tc>
          <w:tcPr>
            <w:tcW w:w="3210" w:type="dxa"/>
          </w:tcPr>
          <w:p w:rsidR="00C101AB" w:rsidRDefault="00C101AB" w:rsidP="005C2022"/>
        </w:tc>
      </w:tr>
      <w:tr w:rsidR="00C101AB" w:rsidTr="005C2022">
        <w:tc>
          <w:tcPr>
            <w:tcW w:w="3209" w:type="dxa"/>
          </w:tcPr>
          <w:p w:rsidR="00C101AB" w:rsidRDefault="00C101AB" w:rsidP="005C2022">
            <w:r>
              <w:t>Noradrenaliini</w:t>
            </w:r>
          </w:p>
        </w:tc>
        <w:tc>
          <w:tcPr>
            <w:tcW w:w="3209" w:type="dxa"/>
          </w:tcPr>
          <w:p w:rsidR="00C101AB" w:rsidRDefault="00C101AB" w:rsidP="005C2022"/>
        </w:tc>
        <w:tc>
          <w:tcPr>
            <w:tcW w:w="3210" w:type="dxa"/>
          </w:tcPr>
          <w:p w:rsidR="00C101AB" w:rsidRDefault="00C101AB" w:rsidP="005C2022"/>
        </w:tc>
      </w:tr>
      <w:tr w:rsidR="00C101AB" w:rsidTr="005C2022">
        <w:tc>
          <w:tcPr>
            <w:tcW w:w="3209" w:type="dxa"/>
          </w:tcPr>
          <w:p w:rsidR="00C101AB" w:rsidRDefault="00C101AB" w:rsidP="005C2022">
            <w:r>
              <w:t>Asetyylikoliini</w:t>
            </w:r>
          </w:p>
        </w:tc>
        <w:tc>
          <w:tcPr>
            <w:tcW w:w="3209" w:type="dxa"/>
          </w:tcPr>
          <w:p w:rsidR="00C101AB" w:rsidRDefault="00C101AB" w:rsidP="005C2022"/>
        </w:tc>
        <w:tc>
          <w:tcPr>
            <w:tcW w:w="3210" w:type="dxa"/>
          </w:tcPr>
          <w:p w:rsidR="00C101AB" w:rsidRDefault="00C101AB" w:rsidP="005C2022"/>
        </w:tc>
      </w:tr>
      <w:tr w:rsidR="00C101AB" w:rsidTr="005C2022">
        <w:tc>
          <w:tcPr>
            <w:tcW w:w="3209" w:type="dxa"/>
          </w:tcPr>
          <w:p w:rsidR="00C101AB" w:rsidRDefault="00C101AB" w:rsidP="005C2022">
            <w:r>
              <w:t>Endorfiini</w:t>
            </w:r>
          </w:p>
        </w:tc>
        <w:tc>
          <w:tcPr>
            <w:tcW w:w="3209" w:type="dxa"/>
          </w:tcPr>
          <w:p w:rsidR="00C101AB" w:rsidRDefault="00C101AB" w:rsidP="005C2022"/>
        </w:tc>
        <w:tc>
          <w:tcPr>
            <w:tcW w:w="3210" w:type="dxa"/>
          </w:tcPr>
          <w:p w:rsidR="00C101AB" w:rsidRDefault="00C101AB" w:rsidP="005C2022"/>
        </w:tc>
      </w:tr>
      <w:tr w:rsidR="00C101AB" w:rsidTr="005C2022">
        <w:tc>
          <w:tcPr>
            <w:tcW w:w="3209" w:type="dxa"/>
          </w:tcPr>
          <w:p w:rsidR="00C101AB" w:rsidRDefault="00C101AB" w:rsidP="005C2022">
            <w:proofErr w:type="spellStart"/>
            <w:r>
              <w:t>Glutamaatti</w:t>
            </w:r>
            <w:proofErr w:type="spellEnd"/>
          </w:p>
        </w:tc>
        <w:tc>
          <w:tcPr>
            <w:tcW w:w="3209" w:type="dxa"/>
          </w:tcPr>
          <w:p w:rsidR="00C101AB" w:rsidRDefault="00C101AB" w:rsidP="005C2022"/>
        </w:tc>
        <w:tc>
          <w:tcPr>
            <w:tcW w:w="3210" w:type="dxa"/>
          </w:tcPr>
          <w:p w:rsidR="00C101AB" w:rsidRDefault="00C101AB" w:rsidP="005C2022"/>
        </w:tc>
      </w:tr>
    </w:tbl>
    <w:p w:rsidR="005C2022" w:rsidRDefault="005C2022"/>
    <w:p w:rsidR="005C2022" w:rsidRDefault="005C2022" w:rsidP="005C2022">
      <w:pPr>
        <w:rPr>
          <w:b/>
        </w:rPr>
      </w:pPr>
    </w:p>
    <w:p w:rsidR="005C5B86" w:rsidRPr="005C2022" w:rsidRDefault="005C2022" w:rsidP="005C2022">
      <w:pPr>
        <w:rPr>
          <w:b/>
        </w:rPr>
      </w:pPr>
      <w:proofErr w:type="spellStart"/>
      <w:r w:rsidRPr="005C2022">
        <w:rPr>
          <w:b/>
        </w:rPr>
        <w:t>Valittäjäaineet</w:t>
      </w:r>
      <w:proofErr w:type="spellEnd"/>
    </w:p>
    <w:p w:rsidR="005C2022" w:rsidRDefault="005C2022" w:rsidP="005C2022"/>
    <w:p w:rsidR="005C2022" w:rsidRPr="005C2022" w:rsidRDefault="005C2022" w:rsidP="005C2022">
      <w:bookmarkStart w:id="0" w:name="_GoBack"/>
      <w:bookmarkEnd w:id="0"/>
    </w:p>
    <w:sectPr w:rsidR="005C2022" w:rsidRPr="005C2022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B6" w:rsidRDefault="00A772B6" w:rsidP="005C2022">
      <w:pPr>
        <w:spacing w:after="0" w:line="240" w:lineRule="auto"/>
      </w:pPr>
      <w:r>
        <w:separator/>
      </w:r>
    </w:p>
  </w:endnote>
  <w:endnote w:type="continuationSeparator" w:id="0">
    <w:p w:rsidR="00A772B6" w:rsidRDefault="00A772B6" w:rsidP="005C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B6" w:rsidRDefault="00A772B6" w:rsidP="005C2022">
      <w:pPr>
        <w:spacing w:after="0" w:line="240" w:lineRule="auto"/>
      </w:pPr>
      <w:r>
        <w:separator/>
      </w:r>
    </w:p>
  </w:footnote>
  <w:footnote w:type="continuationSeparator" w:id="0">
    <w:p w:rsidR="00A772B6" w:rsidRDefault="00A772B6" w:rsidP="005C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22" w:rsidRDefault="005C2022">
    <w:pPr>
      <w:pStyle w:val="Yltunniste"/>
    </w:pPr>
    <w:r w:rsidRPr="005C2022">
      <w:rPr>
        <w:noProof/>
        <w:lang w:eastAsia="fi-FI"/>
      </w:rPr>
      <w:drawing>
        <wp:inline distT="0" distB="0" distL="0" distR="0">
          <wp:extent cx="2089865" cy="525780"/>
          <wp:effectExtent l="0" t="0" r="5715" b="7620"/>
          <wp:docPr id="1" name="Kuva 1" descr="C:\Users\marika.leppanen\Downloads\RGB_Novida_Logo2017_pieni (JPG, 76 kt) 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ka.leppanen\Downloads\RGB_Novida_Logo2017_pieni (JPG, 76 kt) 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718" cy="533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5C2022">
      <w:drawing>
        <wp:inline distT="0" distB="0" distL="0" distR="0">
          <wp:extent cx="693687" cy="624840"/>
          <wp:effectExtent l="0" t="0" r="0" b="3810"/>
          <wp:docPr id="2" name="Kuva 2" descr="Aladin hanke - Työtehose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din hanke - Työtehoseu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66" cy="633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5C2022">
      <w:drawing>
        <wp:inline distT="0" distB="0" distL="0" distR="0">
          <wp:extent cx="708660" cy="708660"/>
          <wp:effectExtent l="0" t="0" r="0" b="0"/>
          <wp:docPr id="3" name="Kuva 3" descr="Yhdessä tulevaan | O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hdessä tulevaan | OSA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AB"/>
    <w:rsid w:val="005C2022"/>
    <w:rsid w:val="005C5B86"/>
    <w:rsid w:val="00A772B6"/>
    <w:rsid w:val="00C101AB"/>
    <w:rsid w:val="00C7512E"/>
    <w:rsid w:val="00E4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C6C7"/>
  <w15:chartTrackingRefBased/>
  <w15:docId w15:val="{B00C0102-F89A-4435-808E-322CDAB1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C20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2022"/>
  </w:style>
  <w:style w:type="paragraph" w:styleId="Alatunniste">
    <w:name w:val="footer"/>
    <w:basedOn w:val="Normaali"/>
    <w:link w:val="AlatunnisteChar"/>
    <w:uiPriority w:val="99"/>
    <w:unhideWhenUsed/>
    <w:rsid w:val="005C20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2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LSKKY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Leppänen</dc:creator>
  <cp:keywords/>
  <dc:description/>
  <cp:lastModifiedBy>Marika Leppänen</cp:lastModifiedBy>
  <cp:revision>3</cp:revision>
  <dcterms:created xsi:type="dcterms:W3CDTF">2020-01-30T12:25:00Z</dcterms:created>
  <dcterms:modified xsi:type="dcterms:W3CDTF">2020-04-23T11:24:00Z</dcterms:modified>
</cp:coreProperties>
</file>